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>This needs to be handed in on a Monday and will be marked and returned by the Wednesday.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topic will be covered over a seven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715B1B">
        <w:rPr>
          <w:sz w:val="28"/>
        </w:rPr>
        <w:t>ld can think of another Viking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715B1B">
        <w:rPr>
          <w:b/>
          <w:sz w:val="28"/>
        </w:rPr>
        <w:t>Log Activities for Vikings:</w:t>
      </w:r>
    </w:p>
    <w:p w:rsidR="00715B1B" w:rsidRDefault="00715B1B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Think about the features of a longhouse (the fire in the middle, a thatched roof, </w:t>
      </w:r>
      <w:proofErr w:type="gramStart"/>
      <w:r>
        <w:rPr>
          <w:b/>
          <w:sz w:val="28"/>
        </w:rPr>
        <w:t>benches</w:t>
      </w:r>
      <w:proofErr w:type="gramEnd"/>
      <w:r>
        <w:rPr>
          <w:b/>
          <w:sz w:val="28"/>
        </w:rPr>
        <w:t xml:space="preserve"> with animal skins…) Try to create a miniature version.</w:t>
      </w:r>
    </w:p>
    <w:p w:rsidR="00715B1B" w:rsidRPr="00715B1B" w:rsidRDefault="00715B1B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Write a ‘Recipe for a raid’ </w:t>
      </w:r>
      <w:proofErr w:type="spellStart"/>
      <w:r>
        <w:rPr>
          <w:b/>
          <w:sz w:val="28"/>
        </w:rPr>
        <w:t>eg</w:t>
      </w:r>
      <w:proofErr w:type="spellEnd"/>
      <w:r>
        <w:rPr>
          <w:b/>
          <w:sz w:val="28"/>
        </w:rPr>
        <w:t>: You will need: 20 Angry Vikings, 1 Long boat, 1 Monastery</w:t>
      </w:r>
      <w:proofErr w:type="gramStart"/>
      <w:r>
        <w:rPr>
          <w:b/>
          <w:sz w:val="28"/>
        </w:rPr>
        <w:t xml:space="preserve">…  </w:t>
      </w:r>
      <w:proofErr w:type="gramEnd"/>
      <w:r>
        <w:rPr>
          <w:b/>
          <w:sz w:val="28"/>
        </w:rPr>
        <w:br/>
        <w:t>Don’t forget the step-by-step instructions.</w:t>
      </w:r>
    </w:p>
    <w:p w:rsidR="00715B1B" w:rsidRDefault="00715B1B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a message in Viking runes.</w:t>
      </w:r>
    </w:p>
    <w:p w:rsidR="00715B1B" w:rsidRDefault="00D42BF0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Design and make a Viking shield.</w:t>
      </w:r>
    </w:p>
    <w:p w:rsidR="00D42BF0" w:rsidRDefault="00D42BF0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Find a Viking myth or legend and reproduce it in the form of a comic strip or play script.</w:t>
      </w:r>
    </w:p>
    <w:p w:rsidR="00D42BF0" w:rsidRDefault="00D42BF0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a job advert for any Viking job.</w:t>
      </w:r>
    </w:p>
    <w:p w:rsidR="00D42BF0" w:rsidRDefault="00D42BF0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Create an information page about a Viking god.</w:t>
      </w:r>
    </w:p>
    <w:p w:rsidR="00D42BF0" w:rsidRPr="00715B1B" w:rsidRDefault="00B64329" w:rsidP="00715B1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Write a diary entry of a Viking child’s day. (You can include pictures!)</w:t>
      </w:r>
      <w:bookmarkStart w:id="0" w:name="_GoBack"/>
      <w:bookmarkEnd w:id="0"/>
    </w:p>
    <w:p w:rsidR="00715B1B" w:rsidRPr="00763526" w:rsidRDefault="00715B1B" w:rsidP="00774392">
      <w:pPr>
        <w:rPr>
          <w:b/>
          <w:sz w:val="28"/>
        </w:rPr>
      </w:pPr>
    </w:p>
    <w:p w:rsidR="00774392" w:rsidRPr="00763526" w:rsidRDefault="00774392" w:rsidP="00774392">
      <w:pPr>
        <w:spacing w:after="0"/>
        <w:rPr>
          <w:b/>
          <w:sz w:val="36"/>
        </w:rPr>
      </w:pPr>
      <w:r w:rsidRPr="00763526">
        <w:rPr>
          <w:b/>
          <w:sz w:val="28"/>
        </w:rPr>
        <w:t xml:space="preserve"> </w:t>
      </w:r>
      <w:r w:rsidRPr="00763526">
        <w:rPr>
          <w:b/>
          <w:sz w:val="36"/>
        </w:rPr>
        <w:t>Don’t forget to ask your parents for he</w:t>
      </w:r>
      <w:r w:rsidR="00EF1855">
        <w:rPr>
          <w:b/>
          <w:sz w:val="36"/>
        </w:rPr>
        <w:t>lp and permission with</w:t>
      </w:r>
      <w:r w:rsidRPr="00763526">
        <w:rPr>
          <w:b/>
          <w:sz w:val="36"/>
        </w:rPr>
        <w:t xml:space="preserve"> the internet.</w:t>
      </w:r>
    </w:p>
    <w:sectPr w:rsidR="00774392" w:rsidRPr="007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2"/>
    <w:rsid w:val="00715B1B"/>
    <w:rsid w:val="007557E2"/>
    <w:rsid w:val="00763526"/>
    <w:rsid w:val="00774392"/>
    <w:rsid w:val="00B64329"/>
    <w:rsid w:val="00D42BF0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CFEC1-B6ED-4A7A-8AD2-04362BF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Buisson</dc:creator>
  <cp:keywords/>
  <dc:description/>
  <cp:lastModifiedBy>Louise Buisson</cp:lastModifiedBy>
  <cp:revision>2</cp:revision>
  <cp:lastPrinted>2017-09-11T15:32:00Z</cp:lastPrinted>
  <dcterms:created xsi:type="dcterms:W3CDTF">2017-11-01T16:35:00Z</dcterms:created>
  <dcterms:modified xsi:type="dcterms:W3CDTF">2017-11-01T16:35:00Z</dcterms:modified>
</cp:coreProperties>
</file>